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BFD5" w14:textId="38F1F6AE" w:rsidR="00E57F64" w:rsidRPr="00E35131" w:rsidRDefault="00C57B8A" w:rsidP="00234A49">
      <w:pPr>
        <w:pStyle w:val="Heading1"/>
      </w:pPr>
      <w:r w:rsidRPr="00E35131">
        <w:t xml:space="preserve">Lesson Plans </w:t>
      </w:r>
      <w:r w:rsidR="00E57F64">
        <w:t>– Instructiona</w:t>
      </w:r>
      <w:r w:rsidR="00934140">
        <w:t>l ELA</w:t>
      </w:r>
    </w:p>
    <w:p w14:paraId="27010993" w14:textId="77777777" w:rsidR="00C57B8A" w:rsidRPr="00E35131" w:rsidRDefault="00C57B8A" w:rsidP="00C57B8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394"/>
        <w:gridCol w:w="2397"/>
        <w:gridCol w:w="2394"/>
        <w:gridCol w:w="2394"/>
      </w:tblGrid>
      <w:tr w:rsidR="00C57B8A" w14:paraId="3904EFBF" w14:textId="77777777" w:rsidTr="00A71D47">
        <w:tc>
          <w:tcPr>
            <w:tcW w:w="2417" w:type="dxa"/>
          </w:tcPr>
          <w:p w14:paraId="6DD912E8" w14:textId="77777777" w:rsidR="00C57B8A" w:rsidRPr="002C6389" w:rsidRDefault="00C57B8A" w:rsidP="00E0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BB74B90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Monday</w:t>
            </w:r>
          </w:p>
          <w:p w14:paraId="01DAA1C4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7C967F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Tuesday</w:t>
            </w:r>
          </w:p>
          <w:p w14:paraId="35A66C1E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4C8E8D8B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Wednesday</w:t>
            </w:r>
          </w:p>
          <w:p w14:paraId="13D8F4C0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53228C5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Thursday</w:t>
            </w:r>
          </w:p>
          <w:p w14:paraId="7052B7D3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0630494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Friday</w:t>
            </w:r>
          </w:p>
          <w:p w14:paraId="61B35D08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4140" w14:paraId="3A0B0B64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530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394" w:type="dxa"/>
          </w:tcPr>
          <w:p w14:paraId="100CA6F3" w14:textId="77777777" w:rsidR="00934140" w:rsidRDefault="0093414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 school</w:t>
            </w:r>
          </w:p>
          <w:p w14:paraId="5A60EAE6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06D70D9" w14:textId="77777777" w:rsidR="00934140" w:rsidRDefault="0093414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 school</w:t>
            </w:r>
          </w:p>
          <w:p w14:paraId="532056B1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1AAA95AD" w14:textId="5F3F2591" w:rsidR="00934140" w:rsidRPr="002C6389" w:rsidRDefault="0093414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at Home in the 21</w:t>
            </w:r>
            <w:r w:rsidRPr="0093414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Century/ Cause and effect</w:t>
            </w:r>
          </w:p>
        </w:tc>
        <w:tc>
          <w:tcPr>
            <w:tcW w:w="2394" w:type="dxa"/>
          </w:tcPr>
          <w:p w14:paraId="1D3CCB5E" w14:textId="07799715" w:rsidR="00934140" w:rsidRPr="002C6389" w:rsidRDefault="0093414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at Home in the 21</w:t>
            </w:r>
            <w:r w:rsidRPr="0093414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Century/ Cause and effect</w:t>
            </w:r>
          </w:p>
        </w:tc>
        <w:tc>
          <w:tcPr>
            <w:tcW w:w="2394" w:type="dxa"/>
          </w:tcPr>
          <w:p w14:paraId="40528D7F" w14:textId="38AC10F5" w:rsidR="00934140" w:rsidRPr="002C6389" w:rsidRDefault="002D58B5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reading strategies Caus</w:t>
            </w:r>
            <w:r w:rsidR="005E71C0">
              <w:rPr>
                <w:sz w:val="20"/>
                <w:szCs w:val="20"/>
              </w:rPr>
              <w:t>e and effect</w:t>
            </w:r>
          </w:p>
        </w:tc>
      </w:tr>
      <w:tr w:rsidR="00934140" w14:paraId="24A731EC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564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Standard:</w:t>
            </w:r>
          </w:p>
          <w:p w14:paraId="04C743E9" w14:textId="77777777" w:rsidR="00934140" w:rsidRPr="00A4390F" w:rsidRDefault="00934140" w:rsidP="0093414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 xml:space="preserve">CCSS </w:t>
            </w:r>
            <w:r>
              <w:rPr>
                <w:rFonts w:ascii="Comic Sans MS" w:hAnsi="Comic Sans MS" w:cs="Arial"/>
                <w:sz w:val="16"/>
                <w:szCs w:val="16"/>
              </w:rPr>
              <w:t>abbreviations: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6B84E84E" w14:textId="77777777" w:rsidR="00934140" w:rsidRPr="00A4390F" w:rsidRDefault="00934140" w:rsidP="0093414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>RL= Re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ading Literature           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64D0EE0C" w14:textId="77777777" w:rsidR="00934140" w:rsidRPr="00A4390F" w:rsidRDefault="00934140" w:rsidP="0093414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RI = Reading Informational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  <w:t xml:space="preserve"> </w:t>
            </w:r>
          </w:p>
          <w:p w14:paraId="3E4929FC" w14:textId="77777777" w:rsidR="00934140" w:rsidRPr="00A4390F" w:rsidRDefault="00934140" w:rsidP="0093414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 = Writing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17DC8A68" w14:textId="77777777" w:rsidR="00934140" w:rsidRPr="00A4390F" w:rsidRDefault="00934140" w:rsidP="0093414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SL= Speaking and Listening</w:t>
            </w:r>
            <w:r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02B673CE" w14:textId="77777777" w:rsidR="00934140" w:rsidRPr="00A4390F" w:rsidRDefault="00934140" w:rsidP="0093414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>L = Language</w:t>
            </w:r>
          </w:p>
          <w:p w14:paraId="2C8545E8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D4E1A0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70E07F47" w14:textId="118F13FE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6F7FC3EC" w14:textId="5D3A794B" w:rsidR="00934140" w:rsidRPr="002C6389" w:rsidRDefault="0093414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RI7.1 Cite several pieces of textual evidence to support analysis</w:t>
            </w:r>
          </w:p>
        </w:tc>
        <w:tc>
          <w:tcPr>
            <w:tcW w:w="2394" w:type="dxa"/>
          </w:tcPr>
          <w:p w14:paraId="138C1BC4" w14:textId="2E2463C6" w:rsidR="00934140" w:rsidRPr="002C6389" w:rsidRDefault="0093414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RI7.5 Analyze the structure an author uses to organize a text</w:t>
            </w:r>
          </w:p>
        </w:tc>
        <w:tc>
          <w:tcPr>
            <w:tcW w:w="2394" w:type="dxa"/>
          </w:tcPr>
          <w:p w14:paraId="0111D864" w14:textId="14735E65" w:rsidR="00934140" w:rsidRPr="002C6389" w:rsidRDefault="005E71C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RI7.5 Analyze the structure an author uses to organize a text</w:t>
            </w:r>
          </w:p>
        </w:tc>
      </w:tr>
      <w:tr w:rsidR="00934140" w14:paraId="4F19E1F1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A0D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Objective</w:t>
            </w:r>
          </w:p>
          <w:p w14:paraId="6549C65B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(Analyze text, revise, communicate, make connections, use word clues, explain, generate ideas, re-tell, re-call, preview, respond, story elements, making inferences, cite evidence, prior knowledge, comprehension, explain).  </w:t>
            </w:r>
          </w:p>
        </w:tc>
        <w:tc>
          <w:tcPr>
            <w:tcW w:w="2394" w:type="dxa"/>
          </w:tcPr>
          <w:p w14:paraId="5A4B7A1B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1C9850FA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1A674144" w14:textId="77FC4FAC" w:rsidR="00934140" w:rsidRPr="002C6389" w:rsidRDefault="0002436C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application of citing textual evidence to support analysis by Answering questions based on the text</w:t>
            </w:r>
          </w:p>
        </w:tc>
        <w:tc>
          <w:tcPr>
            <w:tcW w:w="2394" w:type="dxa"/>
          </w:tcPr>
          <w:p w14:paraId="063F9B42" w14:textId="6932E984" w:rsidR="00934140" w:rsidRPr="002C6389" w:rsidRDefault="0002436C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demonstrate </w:t>
            </w:r>
            <w:r w:rsidR="005E71C0">
              <w:rPr>
                <w:sz w:val="20"/>
                <w:szCs w:val="20"/>
              </w:rPr>
              <w:t>comprehension</w:t>
            </w:r>
            <w:r>
              <w:rPr>
                <w:sz w:val="20"/>
                <w:szCs w:val="20"/>
              </w:rPr>
              <w:t xml:space="preserve"> of analyzing text structure by filling out my cause and effect chart</w:t>
            </w:r>
          </w:p>
        </w:tc>
        <w:tc>
          <w:tcPr>
            <w:tcW w:w="2394" w:type="dxa"/>
          </w:tcPr>
          <w:p w14:paraId="5133E660" w14:textId="57E291F2" w:rsidR="00934140" w:rsidRPr="002C6389" w:rsidRDefault="005E71C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application of analyzing text structure by providing ample examples of cause and effect in various texts</w:t>
            </w:r>
          </w:p>
        </w:tc>
      </w:tr>
      <w:tr w:rsidR="00934140" w14:paraId="179A2556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B810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Objective</w:t>
            </w:r>
          </w:p>
          <w:p w14:paraId="568B0BA9" w14:textId="77777777" w:rsidR="00934140" w:rsidRDefault="00934140" w:rsidP="00934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(Read, Write, Hear, Speak, Discuss, and Debate).  </w:t>
            </w:r>
          </w:p>
        </w:tc>
        <w:tc>
          <w:tcPr>
            <w:tcW w:w="2394" w:type="dxa"/>
          </w:tcPr>
          <w:p w14:paraId="2F4B4809" w14:textId="77777777" w:rsidR="00934140" w:rsidRDefault="0093414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6173B7C" w14:textId="77777777" w:rsidR="00934140" w:rsidRDefault="00934140" w:rsidP="00934140">
            <w:pPr>
              <w:rPr>
                <w:sz w:val="20"/>
                <w:szCs w:val="20"/>
              </w:rPr>
            </w:pPr>
          </w:p>
          <w:p w14:paraId="7452096B" w14:textId="77777777" w:rsidR="00934140" w:rsidRDefault="00934140" w:rsidP="00934140">
            <w:pPr>
              <w:rPr>
                <w:sz w:val="20"/>
                <w:szCs w:val="20"/>
              </w:rPr>
            </w:pPr>
          </w:p>
          <w:p w14:paraId="0A403401" w14:textId="77777777" w:rsidR="00934140" w:rsidRDefault="00934140" w:rsidP="00934140">
            <w:pPr>
              <w:rPr>
                <w:sz w:val="20"/>
                <w:szCs w:val="20"/>
              </w:rPr>
            </w:pPr>
          </w:p>
          <w:p w14:paraId="5C17ADA7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136DCEB7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769FFD4C" w14:textId="31F8A871" w:rsidR="00934140" w:rsidRPr="002C6389" w:rsidRDefault="002D58B5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to answer questions using text evidence</w:t>
            </w:r>
          </w:p>
        </w:tc>
        <w:tc>
          <w:tcPr>
            <w:tcW w:w="2394" w:type="dxa"/>
          </w:tcPr>
          <w:p w14:paraId="72C53D00" w14:textId="059BB875" w:rsidR="00934140" w:rsidRPr="002C6389" w:rsidRDefault="0002436C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="002D58B5">
              <w:rPr>
                <w:sz w:val="20"/>
                <w:szCs w:val="20"/>
              </w:rPr>
              <w:t>write to fill out my cause and effect chart using 3 causes and 3 effects</w:t>
            </w:r>
          </w:p>
        </w:tc>
        <w:tc>
          <w:tcPr>
            <w:tcW w:w="2394" w:type="dxa"/>
          </w:tcPr>
          <w:p w14:paraId="13C21486" w14:textId="5055302D" w:rsidR="00934140" w:rsidRPr="002C6389" w:rsidRDefault="005E71C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write to </w:t>
            </w:r>
            <w:r w:rsidR="005070A0">
              <w:rPr>
                <w:sz w:val="20"/>
                <w:szCs w:val="20"/>
              </w:rPr>
              <w:t xml:space="preserve">answer questions and explain cause and effect using </w:t>
            </w:r>
            <w:bookmarkStart w:id="0" w:name="_GoBack"/>
            <w:bookmarkEnd w:id="0"/>
          </w:p>
        </w:tc>
      </w:tr>
      <w:tr w:rsidR="00934140" w14:paraId="53EC3A97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00C1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2394" w:type="dxa"/>
          </w:tcPr>
          <w:p w14:paraId="2F049B8B" w14:textId="77777777" w:rsidR="00934140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ECFFC82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6C16FF56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494E669A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FC2EC33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</w:tr>
      <w:tr w:rsidR="00934140" w14:paraId="6D01CEBF" w14:textId="77777777" w:rsidTr="00D539C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996F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Accommodations</w:t>
            </w:r>
          </w:p>
          <w:p w14:paraId="4E5B045A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</w:p>
          <w:p w14:paraId="14C2C00C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</w:p>
        </w:tc>
        <w:tc>
          <w:tcPr>
            <w:tcW w:w="11973" w:type="dxa"/>
            <w:gridSpan w:val="5"/>
          </w:tcPr>
          <w:p w14:paraId="0E4E4D8D" w14:textId="77777777" w:rsidR="00934140" w:rsidRPr="002C6389" w:rsidRDefault="00934140" w:rsidP="00934140">
            <w:pPr>
              <w:rPr>
                <w:sz w:val="20"/>
                <w:szCs w:val="20"/>
              </w:rPr>
            </w:pPr>
            <w:r w:rsidRPr="00E35131"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E35131">
              <w:rPr>
                <w:sz w:val="20"/>
                <w:szCs w:val="20"/>
              </w:rPr>
              <w:t>NEWS.Ela</w:t>
            </w:r>
            <w:proofErr w:type="spellEnd"/>
            <w:r w:rsidRPr="00E35131">
              <w:rPr>
                <w:sz w:val="20"/>
                <w:szCs w:val="20"/>
              </w:rPr>
              <w:t>, Promethean Board</w:t>
            </w:r>
            <w:r>
              <w:rPr>
                <w:sz w:val="20"/>
                <w:szCs w:val="20"/>
              </w:rPr>
              <w:t>/</w:t>
            </w:r>
            <w:r w:rsidRPr="00E35131">
              <w:rPr>
                <w:sz w:val="20"/>
                <w:szCs w:val="20"/>
              </w:rPr>
              <w:t>Interactive White Board</w:t>
            </w:r>
            <w:r>
              <w:rPr>
                <w:sz w:val="20"/>
                <w:szCs w:val="20"/>
              </w:rPr>
              <w:t>s</w:t>
            </w:r>
            <w:r w:rsidRPr="00E35131">
              <w:rPr>
                <w:sz w:val="20"/>
                <w:szCs w:val="20"/>
              </w:rPr>
              <w:t xml:space="preserve">, and visual clues.  </w:t>
            </w:r>
            <w:r>
              <w:rPr>
                <w:sz w:val="20"/>
                <w:szCs w:val="20"/>
              </w:rPr>
              <w:t xml:space="preserve">Timer used for some students with Behavior Plans.  </w:t>
            </w:r>
            <w:r w:rsidRPr="00E35131">
              <w:rPr>
                <w:sz w:val="20"/>
                <w:szCs w:val="20"/>
              </w:rPr>
              <w:t xml:space="preserve">Resource Room also available.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9655BE3" w14:textId="77777777" w:rsidR="002F3071" w:rsidRPr="00A4390F" w:rsidRDefault="002F3071" w:rsidP="00234A49">
      <w:pPr>
        <w:ind w:left="360"/>
        <w:rPr>
          <w:rFonts w:ascii="Comic Sans MS" w:hAnsi="Comic Sans MS" w:cs="Arial"/>
          <w:sz w:val="16"/>
          <w:szCs w:val="16"/>
        </w:rPr>
      </w:pPr>
      <w:r w:rsidRPr="00A4390F">
        <w:rPr>
          <w:rFonts w:ascii="Comic Sans MS" w:hAnsi="Comic Sans MS" w:cs="Arial"/>
          <w:sz w:val="16"/>
          <w:szCs w:val="16"/>
        </w:rPr>
        <w:lastRenderedPageBreak/>
        <w:t xml:space="preserve">                                                                                      </w:t>
      </w:r>
      <w:r w:rsidRPr="00A4390F"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4082FFE3" w14:textId="77777777" w:rsidR="002F3071" w:rsidRPr="00A4390F" w:rsidRDefault="002F3071" w:rsidP="00234A49">
      <w:pPr>
        <w:ind w:left="750"/>
        <w:rPr>
          <w:rFonts w:ascii="Comic Sans MS" w:hAnsi="Comic Sans MS" w:cs="Arial"/>
        </w:rPr>
      </w:pPr>
      <w:r w:rsidRPr="00A4390F">
        <w:rPr>
          <w:rFonts w:ascii="Comic Sans MS" w:hAnsi="Comic Sans MS" w:cs="Arial"/>
        </w:rPr>
        <w:tab/>
      </w:r>
    </w:p>
    <w:p w14:paraId="7C9F7B02" w14:textId="77777777" w:rsidR="002F3071" w:rsidRPr="00A4390F" w:rsidRDefault="002F3071" w:rsidP="00234A49">
      <w:pPr>
        <w:ind w:left="750"/>
        <w:rPr>
          <w:rFonts w:ascii="Comic Sans MS" w:hAnsi="Comic Sans MS" w:cs="Arial"/>
          <w:highlight w:val="yellow"/>
        </w:rPr>
      </w:pPr>
      <w:r w:rsidRPr="00A4390F">
        <w:rPr>
          <w:rFonts w:ascii="Comic Sans MS" w:hAnsi="Comic Sans MS" w:cs="Arial"/>
          <w:b/>
          <w:i/>
        </w:rPr>
        <w:t>*Please note, lesson plans are subject to change at teacher’s discretion due to unforeseen events.</w:t>
      </w:r>
    </w:p>
    <w:p w14:paraId="0D3EE9E0" w14:textId="77777777" w:rsidR="002F3071" w:rsidRPr="00A4390F" w:rsidRDefault="002F3071" w:rsidP="00234A49">
      <w:pPr>
        <w:rPr>
          <w:rFonts w:ascii="Comic Sans MS" w:hAnsi="Comic Sans MS" w:cs="Arial"/>
          <w:b/>
          <w:i/>
        </w:rPr>
      </w:pPr>
    </w:p>
    <w:p w14:paraId="419EEA73" w14:textId="77777777" w:rsidR="00FC6ABA" w:rsidRDefault="00FC6ABA" w:rsidP="00234A49"/>
    <w:sectPr w:rsidR="00FC6ABA" w:rsidSect="00C57B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8A"/>
    <w:rsid w:val="0002436C"/>
    <w:rsid w:val="0015601B"/>
    <w:rsid w:val="00234A49"/>
    <w:rsid w:val="002D58B5"/>
    <w:rsid w:val="002F3071"/>
    <w:rsid w:val="005070A0"/>
    <w:rsid w:val="005E71C0"/>
    <w:rsid w:val="006451BA"/>
    <w:rsid w:val="007C414C"/>
    <w:rsid w:val="00932D04"/>
    <w:rsid w:val="00934140"/>
    <w:rsid w:val="0098032C"/>
    <w:rsid w:val="00A71D47"/>
    <w:rsid w:val="00C01AF9"/>
    <w:rsid w:val="00C57B8A"/>
    <w:rsid w:val="00CA09E9"/>
    <w:rsid w:val="00DD0213"/>
    <w:rsid w:val="00E21AED"/>
    <w:rsid w:val="00E57F64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6A29"/>
  <w15:chartTrackingRefBased/>
  <w15:docId w15:val="{B2BD7F55-FC5C-433D-908B-68ED2C3E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B8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4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4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terryc</dc:creator>
  <cp:keywords/>
  <dc:description/>
  <cp:lastModifiedBy>Heather Shiveley</cp:lastModifiedBy>
  <cp:revision>4</cp:revision>
  <cp:lastPrinted>2020-02-14T17:11:00Z</cp:lastPrinted>
  <dcterms:created xsi:type="dcterms:W3CDTF">2020-02-14T17:13:00Z</dcterms:created>
  <dcterms:modified xsi:type="dcterms:W3CDTF">2020-02-14T18:05:00Z</dcterms:modified>
</cp:coreProperties>
</file>